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2D" w:rsidRDefault="005E692D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>Nota Informativa nº</w:t>
      </w:r>
      <w:r w:rsidR="003E5397">
        <w:rPr>
          <w:sz w:val="28"/>
          <w:szCs w:val="28"/>
        </w:rPr>
        <w:t xml:space="preserve"> </w:t>
      </w:r>
      <w:r w:rsidR="005A5FA2">
        <w:rPr>
          <w:sz w:val="28"/>
          <w:szCs w:val="28"/>
        </w:rPr>
        <w:t>1</w:t>
      </w:r>
      <w:r w:rsidR="009804A1">
        <w:rPr>
          <w:sz w:val="28"/>
          <w:szCs w:val="28"/>
        </w:rPr>
        <w:t>/CTC/20</w:t>
      </w:r>
      <w:r w:rsidR="006D6C8A">
        <w:rPr>
          <w:sz w:val="28"/>
          <w:szCs w:val="28"/>
        </w:rPr>
        <w:t>2</w:t>
      </w:r>
      <w:r w:rsidR="00533FC3">
        <w:rPr>
          <w:sz w:val="28"/>
          <w:szCs w:val="28"/>
        </w:rPr>
        <w:t>1</w:t>
      </w:r>
    </w:p>
    <w:p w:rsidR="0054083E" w:rsidRDefault="0054083E" w:rsidP="00E52E69">
      <w:pPr>
        <w:jc w:val="center"/>
        <w:rPr>
          <w:sz w:val="28"/>
          <w:szCs w:val="28"/>
        </w:rPr>
      </w:pPr>
    </w:p>
    <w:p w:rsidR="00386082" w:rsidRDefault="0074031E">
      <w:r>
        <w:t>O plenário do CTC-IPVC</w:t>
      </w:r>
      <w:r w:rsidR="00612DC5">
        <w:t>,</w:t>
      </w:r>
      <w:r>
        <w:t xml:space="preserve"> </w:t>
      </w:r>
      <w:r w:rsidR="00E52E69">
        <w:t>em</w:t>
      </w:r>
      <w:r w:rsidR="005A5CEC">
        <w:t xml:space="preserve"> reunião </w:t>
      </w:r>
      <w:r>
        <w:t>de</w:t>
      </w:r>
      <w:r w:rsidR="00E52E69">
        <w:t xml:space="preserve"> </w:t>
      </w:r>
      <w:r w:rsidR="00533FC3">
        <w:t xml:space="preserve">10 </w:t>
      </w:r>
      <w:r w:rsidR="00E52E69">
        <w:t>de</w:t>
      </w:r>
      <w:r w:rsidR="003E5397">
        <w:t xml:space="preserve"> </w:t>
      </w:r>
      <w:r w:rsidR="00533FC3">
        <w:t>fevereiro</w:t>
      </w:r>
      <w:r w:rsidR="005A5FA2">
        <w:t xml:space="preserve"> </w:t>
      </w:r>
      <w:r w:rsidR="00E52E69">
        <w:t>de 20</w:t>
      </w:r>
      <w:r w:rsidR="006D6C8A">
        <w:t>2</w:t>
      </w:r>
      <w:r w:rsidR="00533FC3">
        <w:t>1</w:t>
      </w:r>
      <w:r w:rsidR="00612DC5">
        <w:t>,</w:t>
      </w:r>
      <w:r w:rsidR="00386082">
        <w:t xml:space="preserve"> deliberou o seguinte:</w:t>
      </w:r>
    </w:p>
    <w:p w:rsidR="001124EF" w:rsidRDefault="001124EF"/>
    <w:p w:rsidR="00533FC3" w:rsidRDefault="00257144" w:rsidP="00981F61">
      <w:pPr>
        <w:pStyle w:val="PargrafodaLista"/>
        <w:numPr>
          <w:ilvl w:val="0"/>
          <w:numId w:val="2"/>
        </w:numPr>
        <w:jc w:val="both"/>
      </w:pPr>
      <w:r>
        <w:t>Aprovar da manutenção dos contratos por tempo indeterminado dos seguintes professores adjun</w:t>
      </w:r>
      <w:bookmarkStart w:id="0" w:name="_GoBack"/>
      <w:bookmarkEnd w:id="0"/>
      <w:r>
        <w:t xml:space="preserve">to, cumprido o período experimental de cinco anos: Ana Filomena Curralo Gonçalves; </w:t>
      </w:r>
      <w:r w:rsidR="00981F61" w:rsidRPr="00981F61">
        <w:t xml:space="preserve">Carla </w:t>
      </w:r>
      <w:proofErr w:type="spellStart"/>
      <w:r w:rsidR="00981F61" w:rsidRPr="00981F61">
        <w:t>Dulcinea</w:t>
      </w:r>
      <w:proofErr w:type="spellEnd"/>
      <w:r w:rsidR="00981F61" w:rsidRPr="00981F61">
        <w:t xml:space="preserve"> Andrade Cerqueira de </w:t>
      </w:r>
      <w:proofErr w:type="spellStart"/>
      <w:r w:rsidR="00981F61" w:rsidRPr="00981F61">
        <w:t>Borlido</w:t>
      </w:r>
      <w:proofErr w:type="spellEnd"/>
      <w:r w:rsidR="00981F61" w:rsidRPr="00981F61">
        <w:t xml:space="preserve"> Barbosa</w:t>
      </w:r>
      <w:r w:rsidR="00981F61">
        <w:t xml:space="preserve">; </w:t>
      </w:r>
      <w:r>
        <w:t>Jorge Manuel Ferreira Barbosa Ribeiro; António Álvaro Labrincha Ferreira; Pedro Miguel Fonseca Moreira de Carvalho e Tiago Alexandre Cardoso Alves Trancoso;</w:t>
      </w:r>
    </w:p>
    <w:p w:rsidR="00533FC3" w:rsidRDefault="001939F5" w:rsidP="001939F5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="001124EF">
        <w:t>os</w:t>
      </w:r>
      <w:r w:rsidRPr="001939F5">
        <w:t xml:space="preserve"> relatores do</w:t>
      </w:r>
      <w:r w:rsidR="001124EF">
        <w:t>s</w:t>
      </w:r>
      <w:r w:rsidRPr="001939F5">
        <w:t xml:space="preserve"> parecer</w:t>
      </w:r>
      <w:r w:rsidR="001124EF">
        <w:t>es</w:t>
      </w:r>
      <w:r w:rsidRPr="001939F5">
        <w:t xml:space="preserve"> sobre o</w:t>
      </w:r>
      <w:r w:rsidR="001124EF">
        <w:t>s</w:t>
      </w:r>
      <w:r w:rsidRPr="001939F5">
        <w:t xml:space="preserve"> relatório</w:t>
      </w:r>
      <w:r w:rsidR="001124EF">
        <w:t>s</w:t>
      </w:r>
      <w:r w:rsidRPr="001939F5">
        <w:t xml:space="preserve"> de ativi</w:t>
      </w:r>
      <w:r>
        <w:t>dades do</w:t>
      </w:r>
      <w:r w:rsidR="00F705DF">
        <w:t>s</w:t>
      </w:r>
      <w:r>
        <w:t xml:space="preserve"> período</w:t>
      </w:r>
      <w:r w:rsidR="00F705DF">
        <w:t>s</w:t>
      </w:r>
      <w:r>
        <w:t xml:space="preserve"> </w:t>
      </w:r>
      <w:r w:rsidR="00F705DF">
        <w:t xml:space="preserve">experimentais </w:t>
      </w:r>
      <w:r w:rsidRPr="001124EF">
        <w:t>dos seguintes professor</w:t>
      </w:r>
      <w:r w:rsidR="00821FDA" w:rsidRPr="001124EF">
        <w:t>es adjuntos:</w:t>
      </w:r>
      <w:r w:rsidR="00257144" w:rsidRPr="001124EF">
        <w:t xml:space="preserve"> António Miguel Ribeiro dos Santos Rosado Cruz</w:t>
      </w:r>
      <w:r w:rsidR="001124EF" w:rsidRPr="001124EF">
        <w:t>;</w:t>
      </w:r>
      <w:r w:rsidR="00257144" w:rsidRPr="001124EF">
        <w:t xml:space="preserve"> Carlos Jorge Enes Capitão de Abreu</w:t>
      </w:r>
      <w:r w:rsidR="001124EF" w:rsidRPr="001124EF">
        <w:t xml:space="preserve">; </w:t>
      </w:r>
      <w:r w:rsidR="00257144" w:rsidRPr="001124EF">
        <w:t xml:space="preserve">César Filipe Chaves </w:t>
      </w:r>
      <w:proofErr w:type="gramStart"/>
      <w:r w:rsidR="00257144" w:rsidRPr="001124EF">
        <w:t>de</w:t>
      </w:r>
      <w:proofErr w:type="gramEnd"/>
      <w:r w:rsidR="00257144" w:rsidRPr="001124EF">
        <w:t xml:space="preserve"> Oliveira</w:t>
      </w:r>
      <w:r w:rsidR="001124EF" w:rsidRPr="001124EF">
        <w:t xml:space="preserve">; </w:t>
      </w:r>
      <w:r w:rsidR="00257144" w:rsidRPr="001124EF">
        <w:t>Claudio Alexandre da Costa Araújo Paredes</w:t>
      </w:r>
      <w:r w:rsidR="001124EF" w:rsidRPr="001124EF">
        <w:t>;</w:t>
      </w:r>
      <w:r w:rsidR="00257144" w:rsidRPr="001124EF">
        <w:t xml:space="preserve"> Elisabete Ferraz da Cunha</w:t>
      </w:r>
      <w:r w:rsidR="001124EF" w:rsidRPr="001124EF">
        <w:t>;</w:t>
      </w:r>
      <w:r w:rsidR="00257144" w:rsidRPr="001124EF">
        <w:t xml:space="preserve"> Helena Sofia Ferreira Rodrigues</w:t>
      </w:r>
      <w:r w:rsidR="001124EF" w:rsidRPr="001124EF">
        <w:t>;</w:t>
      </w:r>
      <w:r w:rsidR="00257144" w:rsidRPr="001124EF">
        <w:t xml:space="preserve"> Joana Maria Guimarães Oliveira</w:t>
      </w:r>
      <w:r w:rsidR="001124EF" w:rsidRPr="001124EF">
        <w:t>;</w:t>
      </w:r>
      <w:r w:rsidR="00257144" w:rsidRPr="001124EF">
        <w:t xml:space="preserve"> João Miguel Vieira Camões</w:t>
      </w:r>
      <w:r w:rsidR="001124EF" w:rsidRPr="001124EF">
        <w:t>;</w:t>
      </w:r>
      <w:r w:rsidR="00257144" w:rsidRPr="001124EF">
        <w:t xml:space="preserve"> Jorge Esparteiro Garcia</w:t>
      </w:r>
      <w:r w:rsidR="001124EF" w:rsidRPr="001124EF">
        <w:t xml:space="preserve">; </w:t>
      </w:r>
      <w:r w:rsidR="00257144" w:rsidRPr="001124EF">
        <w:t>Jorge Fernando Ferreira dos Santos;</w:t>
      </w:r>
      <w:r w:rsidR="00191C23" w:rsidRPr="001124EF">
        <w:t xml:space="preserve"> </w:t>
      </w:r>
      <w:r w:rsidR="00257144" w:rsidRPr="001124EF">
        <w:t>Luís Miguel Gomes da Costa Ferraz Mota;</w:t>
      </w:r>
      <w:r w:rsidR="00191C23" w:rsidRPr="001124EF">
        <w:t xml:space="preserve"> </w:t>
      </w:r>
      <w:r w:rsidR="00257144" w:rsidRPr="001124EF">
        <w:t xml:space="preserve">Maria Alexandra Teixeira Borges Vieira </w:t>
      </w:r>
      <w:proofErr w:type="spellStart"/>
      <w:r w:rsidR="00257144" w:rsidRPr="001124EF">
        <w:t>Pouzada</w:t>
      </w:r>
      <w:proofErr w:type="spellEnd"/>
      <w:r w:rsidR="00257144" w:rsidRPr="001124EF">
        <w:t>;</w:t>
      </w:r>
      <w:r w:rsidR="00191C23" w:rsidRPr="001124EF">
        <w:t xml:space="preserve"> </w:t>
      </w:r>
      <w:r w:rsidR="00257144" w:rsidRPr="001124EF">
        <w:t>Maria de Fátima Sousa Pereira;</w:t>
      </w:r>
      <w:r w:rsidR="00191C23" w:rsidRPr="001124EF">
        <w:t xml:space="preserve"> </w:t>
      </w:r>
      <w:r w:rsidR="00257144" w:rsidRPr="001124EF">
        <w:t>Maria Estrela Ribeiro Ferreira da Cruz; Maria José Peixoto Azevedo Silva Brito;</w:t>
      </w:r>
      <w:r w:rsidR="00191C23" w:rsidRPr="001124EF">
        <w:t xml:space="preserve"> </w:t>
      </w:r>
      <w:r w:rsidR="00257144" w:rsidRPr="001124EF">
        <w:t>Maria Luisa Parente Pinheiro de Almeida;</w:t>
      </w:r>
      <w:r w:rsidR="00191C23" w:rsidRPr="001124EF">
        <w:t xml:space="preserve"> </w:t>
      </w:r>
      <w:r w:rsidR="00257144" w:rsidRPr="001124EF">
        <w:t>Pedro Filipe Cruz Pinto; Sara Maria da Cruz Maia de Oliveira Paiva; Sónia Patrícia Basto de Carvalho</w:t>
      </w:r>
      <w:r w:rsidR="00191C23" w:rsidRPr="001124EF">
        <w:t>;</w:t>
      </w:r>
    </w:p>
    <w:p w:rsidR="00A567E9" w:rsidRDefault="00A567E9" w:rsidP="00191C23">
      <w:pPr>
        <w:pStyle w:val="PargrafodaLista"/>
        <w:numPr>
          <w:ilvl w:val="0"/>
          <w:numId w:val="2"/>
        </w:numPr>
        <w:jc w:val="both"/>
      </w:pPr>
      <w:r>
        <w:t xml:space="preserve">Nomear </w:t>
      </w:r>
      <w:r w:rsidR="009E5D42">
        <w:t xml:space="preserve">a </w:t>
      </w:r>
      <w:r w:rsidRPr="00A567E9">
        <w:t>Comissão de C</w:t>
      </w:r>
      <w:r w:rsidR="00533FC3">
        <w:t>reditação de Competências da ESA</w:t>
      </w:r>
      <w:r w:rsidRPr="00A567E9">
        <w:t>, constituída pelos docentes</w:t>
      </w:r>
      <w:r w:rsidR="001124EF">
        <w:t>:</w:t>
      </w:r>
      <w:r w:rsidR="00191C23" w:rsidRPr="00191C23">
        <w:t xml:space="preserve"> Alexandre Nuno Vaz Baptista de Vieira e Brito; Álvaro Inácio Teixeira de Queiroz; Cláudio Alexandre da Costa Araújo Paredes; Fernando Jorge Simões de Sousa Nunes e Joaquim Orlando Lima Cerqueira</w:t>
      </w:r>
      <w:r w:rsidR="00191C23">
        <w:t>;</w:t>
      </w:r>
    </w:p>
    <w:p w:rsidR="00191C23" w:rsidRDefault="001817AF" w:rsidP="001817AF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Pr="001817AF">
        <w:t>a designação dos seguintes docentes para integrar a Comissão de Avaliação do Pessoal Docente (CAPD) para o triénio 2019-2021:</w:t>
      </w:r>
      <w:r>
        <w:t xml:space="preserve"> I</w:t>
      </w:r>
      <w:r w:rsidRPr="001817AF">
        <w:t xml:space="preserve">sabel Afonso Paula e Joaquim Mamede Alonso da ESA; João Paulo Vieito e Luis Barreto da ESCE; Isabel Vale e Lina Fonseca da ESE; </w:t>
      </w:r>
      <w:r w:rsidR="005D64B4">
        <w:t xml:space="preserve">Pedro </w:t>
      </w:r>
      <w:r w:rsidRPr="001817AF">
        <w:t>Bezerra da</w:t>
      </w:r>
      <w:r w:rsidR="005D64B4">
        <w:t xml:space="preserve"> ESDL; Manuela Cerqueira da </w:t>
      </w:r>
      <w:r>
        <w:t xml:space="preserve">ESS </w:t>
      </w:r>
      <w:r w:rsidRPr="001817AF">
        <w:t xml:space="preserve">e </w:t>
      </w:r>
      <w:proofErr w:type="spellStart"/>
      <w:r w:rsidRPr="001817AF">
        <w:t>Ermanno</w:t>
      </w:r>
      <w:proofErr w:type="spellEnd"/>
      <w:r w:rsidRPr="001817AF">
        <w:t xml:space="preserve"> Aparo, Manuel Rui Alves e Preciosa Pires da ESTG</w:t>
      </w:r>
      <w:r>
        <w:t>;</w:t>
      </w:r>
    </w:p>
    <w:p w:rsidR="001817AF" w:rsidRDefault="001817AF" w:rsidP="001817AF">
      <w:pPr>
        <w:pStyle w:val="PargrafodaLista"/>
        <w:numPr>
          <w:ilvl w:val="0"/>
          <w:numId w:val="2"/>
        </w:numPr>
        <w:jc w:val="both"/>
      </w:pPr>
      <w:r>
        <w:t>Aprovar a</w:t>
      </w:r>
      <w:r w:rsidRPr="001817AF">
        <w:t xml:space="preserve"> criação do curso de </w:t>
      </w:r>
      <w:proofErr w:type="spellStart"/>
      <w:r w:rsidRPr="001817AF">
        <w:t>CTeSP</w:t>
      </w:r>
      <w:proofErr w:type="spellEnd"/>
      <w:r w:rsidRPr="001817AF">
        <w:t xml:space="preserve"> e</w:t>
      </w:r>
      <w:r>
        <w:t>m Sistema</w:t>
      </w:r>
      <w:r w:rsidR="001F4958">
        <w:t xml:space="preserve">s Elétricos de Energia, na ESTG; </w:t>
      </w:r>
      <w:r>
        <w:t xml:space="preserve">Aprovar a </w:t>
      </w:r>
      <w:r w:rsidRPr="001817AF">
        <w:t xml:space="preserve">criação do </w:t>
      </w:r>
      <w:proofErr w:type="spellStart"/>
      <w:r w:rsidRPr="001817AF">
        <w:t>CTeSP</w:t>
      </w:r>
      <w:proofErr w:type="spellEnd"/>
      <w:r w:rsidRPr="001817AF">
        <w:t xml:space="preserve"> em Mecânica Automóvel</w:t>
      </w:r>
      <w:r>
        <w:t>, na ESTG;</w:t>
      </w:r>
    </w:p>
    <w:p w:rsidR="001817AF" w:rsidRDefault="001817AF" w:rsidP="001817AF">
      <w:pPr>
        <w:pStyle w:val="PargrafodaLista"/>
        <w:numPr>
          <w:ilvl w:val="0"/>
          <w:numId w:val="2"/>
        </w:numPr>
        <w:jc w:val="both"/>
      </w:pPr>
      <w:r>
        <w:t xml:space="preserve">Aprovar a </w:t>
      </w:r>
      <w:r w:rsidRPr="001817AF">
        <w:t xml:space="preserve">criação do </w:t>
      </w:r>
      <w:proofErr w:type="spellStart"/>
      <w:r w:rsidRPr="001817AF">
        <w:t>CTeSP</w:t>
      </w:r>
      <w:proofErr w:type="spellEnd"/>
      <w:r w:rsidRPr="001817AF">
        <w:t xml:space="preserve"> em Indústrias Biotecnológicas</w:t>
      </w:r>
      <w:r>
        <w:t>, na ESA;</w:t>
      </w:r>
    </w:p>
    <w:p w:rsidR="001817AF" w:rsidRDefault="006D117B" w:rsidP="006D117B">
      <w:pPr>
        <w:pStyle w:val="PargrafodaLista"/>
        <w:numPr>
          <w:ilvl w:val="0"/>
          <w:numId w:val="2"/>
        </w:numPr>
        <w:jc w:val="both"/>
      </w:pPr>
      <w:r>
        <w:t>Aprovar a</w:t>
      </w:r>
      <w:r w:rsidRPr="006D117B">
        <w:t xml:space="preserve"> reestruturação do </w:t>
      </w:r>
      <w:proofErr w:type="spellStart"/>
      <w:r w:rsidRPr="006D117B">
        <w:t>CTeSP</w:t>
      </w:r>
      <w:proofErr w:type="spellEnd"/>
      <w:r w:rsidRPr="006D117B">
        <w:t xml:space="preserve"> de Ris</w:t>
      </w:r>
      <w:r w:rsidR="003F14AC">
        <w:t>c</w:t>
      </w:r>
      <w:r w:rsidRPr="006D117B">
        <w:t>os e Proteção Civi</w:t>
      </w:r>
      <w:r>
        <w:t>l da ESA;</w:t>
      </w:r>
    </w:p>
    <w:p w:rsidR="001124EF" w:rsidRDefault="001124EF" w:rsidP="001124EF">
      <w:pPr>
        <w:pStyle w:val="PargrafodaLista"/>
        <w:ind w:left="1068"/>
        <w:jc w:val="both"/>
      </w:pPr>
    </w:p>
    <w:p w:rsidR="001124EF" w:rsidRDefault="001124EF" w:rsidP="001124EF">
      <w:pPr>
        <w:pStyle w:val="PargrafodaLista"/>
        <w:ind w:left="1068"/>
        <w:jc w:val="both"/>
      </w:pPr>
    </w:p>
    <w:p w:rsidR="006D117B" w:rsidRDefault="006D117B" w:rsidP="006D117B">
      <w:pPr>
        <w:pStyle w:val="PargrafodaLista"/>
        <w:numPr>
          <w:ilvl w:val="0"/>
          <w:numId w:val="2"/>
        </w:numPr>
        <w:jc w:val="both"/>
      </w:pPr>
      <w:r>
        <w:t xml:space="preserve">Aprovar a </w:t>
      </w:r>
      <w:r w:rsidRPr="006D117B">
        <w:t>proposta de júri do concurso para professor adjunto na área científica de Educação e Ciências Sociais, grupo disciplinar de Ciências Psicológicas e Sociais, área disciplinar de Psicologia do Trabalho e Organizações, especialidade de Recursos Humanos</w:t>
      </w:r>
      <w:r>
        <w:t>;</w:t>
      </w:r>
    </w:p>
    <w:p w:rsidR="006D117B" w:rsidRDefault="006D117B" w:rsidP="006D117B">
      <w:pPr>
        <w:pStyle w:val="PargrafodaLista"/>
        <w:numPr>
          <w:ilvl w:val="0"/>
          <w:numId w:val="2"/>
        </w:numPr>
        <w:jc w:val="both"/>
      </w:pPr>
      <w:r>
        <w:t>Aprovar a proposta</w:t>
      </w:r>
      <w:r w:rsidRPr="006D117B">
        <w:t xml:space="preserve"> d</w:t>
      </w:r>
      <w:r>
        <w:t>e</w:t>
      </w:r>
      <w:r w:rsidRPr="006D117B">
        <w:t xml:space="preserve"> júri do concurso para professor adjunto na área científica de Educação e Ciências Sociais, grupo disciplinar de Educação e Formação de Professores, área disciplinar de Didática das Línguas, especialidade de ensino do Português nas primeiras idades</w:t>
      </w:r>
      <w:r>
        <w:t>.</w:t>
      </w:r>
    </w:p>
    <w:p w:rsidR="006D117B" w:rsidRDefault="006D117B" w:rsidP="006D117B">
      <w:pPr>
        <w:pStyle w:val="PargrafodaLista"/>
        <w:ind w:left="1068"/>
        <w:jc w:val="both"/>
      </w:pPr>
    </w:p>
    <w:p w:rsidR="006D117B" w:rsidRDefault="006D117B"/>
    <w:p w:rsidR="00852BAC" w:rsidRDefault="009804A1">
      <w:r>
        <w:t xml:space="preserve">Viana do Castelo, em </w:t>
      </w:r>
      <w:r w:rsidR="00533FC3">
        <w:t>22</w:t>
      </w:r>
      <w:r w:rsidR="0074031E">
        <w:t xml:space="preserve"> </w:t>
      </w:r>
      <w:r>
        <w:t xml:space="preserve">de </w:t>
      </w:r>
      <w:r w:rsidR="00533FC3">
        <w:t>fevereiro</w:t>
      </w:r>
      <w:r w:rsidR="00ED0AD3">
        <w:t xml:space="preserve"> </w:t>
      </w:r>
      <w:r w:rsidR="006D6C8A">
        <w:t>de</w:t>
      </w:r>
      <w:r>
        <w:t xml:space="preserve"> 20</w:t>
      </w:r>
      <w:r w:rsidR="006D6C8A">
        <w:t>20</w:t>
      </w:r>
    </w:p>
    <w:p w:rsidR="00245DE1" w:rsidRDefault="00245DE1"/>
    <w:p w:rsidR="00E6366F" w:rsidRDefault="00314719">
      <w:pPr>
        <w:rPr>
          <w:i/>
        </w:rPr>
      </w:pPr>
      <w:r>
        <w:t>O</w:t>
      </w:r>
      <w:r w:rsidR="00E6366F">
        <w:t xml:space="preserve"> Presidente, </w:t>
      </w:r>
      <w:r w:rsidR="00D04D16" w:rsidRPr="00D04D16">
        <w:rPr>
          <w:i/>
        </w:rPr>
        <w:t>Doutor Manuel Rui Fernandes Azevedo Alves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CB" w:rsidRDefault="005E1BCB" w:rsidP="00714E1E">
      <w:pPr>
        <w:spacing w:after="0" w:line="240" w:lineRule="auto"/>
      </w:pPr>
      <w:r>
        <w:separator/>
      </w:r>
    </w:p>
  </w:endnote>
  <w:endnote w:type="continuationSeparator" w:id="0">
    <w:p w:rsidR="005E1BCB" w:rsidRDefault="005E1BCB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CB" w:rsidRDefault="005E1BCB" w:rsidP="00714E1E">
      <w:pPr>
        <w:spacing w:after="0" w:line="240" w:lineRule="auto"/>
      </w:pPr>
      <w:r>
        <w:separator/>
      </w:r>
    </w:p>
  </w:footnote>
  <w:footnote w:type="continuationSeparator" w:id="0">
    <w:p w:rsidR="005E1BCB" w:rsidRDefault="005E1BCB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CE" w:rsidRDefault="00985ECE">
    <w:pPr>
      <w:pStyle w:val="Cabealho"/>
    </w:pPr>
  </w:p>
  <w:p w:rsidR="00985ECE" w:rsidRDefault="00985EC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5ECE" w:rsidRDefault="00985EC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06AD2"/>
    <w:rsid w:val="000109BA"/>
    <w:rsid w:val="00011396"/>
    <w:rsid w:val="00025667"/>
    <w:rsid w:val="00052A7D"/>
    <w:rsid w:val="00055F16"/>
    <w:rsid w:val="0005681C"/>
    <w:rsid w:val="000820DF"/>
    <w:rsid w:val="000820E5"/>
    <w:rsid w:val="0009560F"/>
    <w:rsid w:val="000C3560"/>
    <w:rsid w:val="000D3D0F"/>
    <w:rsid w:val="000E50D4"/>
    <w:rsid w:val="000F41AC"/>
    <w:rsid w:val="000F5CD7"/>
    <w:rsid w:val="000F67DE"/>
    <w:rsid w:val="0010582D"/>
    <w:rsid w:val="001124EF"/>
    <w:rsid w:val="00124EC0"/>
    <w:rsid w:val="0013624B"/>
    <w:rsid w:val="00144059"/>
    <w:rsid w:val="00167245"/>
    <w:rsid w:val="00171049"/>
    <w:rsid w:val="0017631F"/>
    <w:rsid w:val="001817AF"/>
    <w:rsid w:val="00191C23"/>
    <w:rsid w:val="001939F5"/>
    <w:rsid w:val="00193BB5"/>
    <w:rsid w:val="001A327E"/>
    <w:rsid w:val="001A5E5E"/>
    <w:rsid w:val="001B0EFE"/>
    <w:rsid w:val="001B6B85"/>
    <w:rsid w:val="001C591D"/>
    <w:rsid w:val="001D0201"/>
    <w:rsid w:val="001D68B9"/>
    <w:rsid w:val="001E3AD3"/>
    <w:rsid w:val="001E5F90"/>
    <w:rsid w:val="001F4958"/>
    <w:rsid w:val="0020134F"/>
    <w:rsid w:val="002033AD"/>
    <w:rsid w:val="002142AE"/>
    <w:rsid w:val="00216A51"/>
    <w:rsid w:val="0023213D"/>
    <w:rsid w:val="002338FA"/>
    <w:rsid w:val="00245DE1"/>
    <w:rsid w:val="00252D4D"/>
    <w:rsid w:val="00255BB5"/>
    <w:rsid w:val="00255C7A"/>
    <w:rsid w:val="00257144"/>
    <w:rsid w:val="002661D7"/>
    <w:rsid w:val="00266245"/>
    <w:rsid w:val="002663CA"/>
    <w:rsid w:val="002711E1"/>
    <w:rsid w:val="00281FFA"/>
    <w:rsid w:val="002975F1"/>
    <w:rsid w:val="002A5B8C"/>
    <w:rsid w:val="002B3784"/>
    <w:rsid w:val="002C2A1E"/>
    <w:rsid w:val="002C5CE1"/>
    <w:rsid w:val="002D7965"/>
    <w:rsid w:val="002E6604"/>
    <w:rsid w:val="002F3057"/>
    <w:rsid w:val="002F5C2B"/>
    <w:rsid w:val="003000A2"/>
    <w:rsid w:val="00300500"/>
    <w:rsid w:val="00301AF0"/>
    <w:rsid w:val="003133FA"/>
    <w:rsid w:val="00314719"/>
    <w:rsid w:val="00322FDE"/>
    <w:rsid w:val="003260B6"/>
    <w:rsid w:val="00330FD7"/>
    <w:rsid w:val="00333B68"/>
    <w:rsid w:val="00333C60"/>
    <w:rsid w:val="00351B39"/>
    <w:rsid w:val="00351F78"/>
    <w:rsid w:val="0035345C"/>
    <w:rsid w:val="00353EB9"/>
    <w:rsid w:val="00367D8C"/>
    <w:rsid w:val="003727D1"/>
    <w:rsid w:val="003740A8"/>
    <w:rsid w:val="0037686B"/>
    <w:rsid w:val="00380CA8"/>
    <w:rsid w:val="00386082"/>
    <w:rsid w:val="00391FED"/>
    <w:rsid w:val="003962E4"/>
    <w:rsid w:val="00397ED0"/>
    <w:rsid w:val="003A1122"/>
    <w:rsid w:val="003A34B8"/>
    <w:rsid w:val="003A6E11"/>
    <w:rsid w:val="003A7802"/>
    <w:rsid w:val="003B2640"/>
    <w:rsid w:val="003C58A8"/>
    <w:rsid w:val="003E000E"/>
    <w:rsid w:val="003E5397"/>
    <w:rsid w:val="003E7E0A"/>
    <w:rsid w:val="003F14AC"/>
    <w:rsid w:val="003F7260"/>
    <w:rsid w:val="004007EB"/>
    <w:rsid w:val="00437B0F"/>
    <w:rsid w:val="00450DAE"/>
    <w:rsid w:val="00455C73"/>
    <w:rsid w:val="00463EC5"/>
    <w:rsid w:val="0047012F"/>
    <w:rsid w:val="00470D5D"/>
    <w:rsid w:val="00492F8C"/>
    <w:rsid w:val="00495FB8"/>
    <w:rsid w:val="0049697D"/>
    <w:rsid w:val="004A37F4"/>
    <w:rsid w:val="004A615D"/>
    <w:rsid w:val="004B44D0"/>
    <w:rsid w:val="004C1B2A"/>
    <w:rsid w:val="004E4230"/>
    <w:rsid w:val="004E4FEB"/>
    <w:rsid w:val="004E57B8"/>
    <w:rsid w:val="004F0E4E"/>
    <w:rsid w:val="00512F0E"/>
    <w:rsid w:val="00513D70"/>
    <w:rsid w:val="00515B0B"/>
    <w:rsid w:val="0052242F"/>
    <w:rsid w:val="005240D0"/>
    <w:rsid w:val="00524CF2"/>
    <w:rsid w:val="005305BF"/>
    <w:rsid w:val="0053128A"/>
    <w:rsid w:val="00533FC3"/>
    <w:rsid w:val="00537C47"/>
    <w:rsid w:val="0054018A"/>
    <w:rsid w:val="0054083E"/>
    <w:rsid w:val="00550EA2"/>
    <w:rsid w:val="00572318"/>
    <w:rsid w:val="005748FC"/>
    <w:rsid w:val="00577470"/>
    <w:rsid w:val="005A5CEC"/>
    <w:rsid w:val="005A5FA2"/>
    <w:rsid w:val="005C351D"/>
    <w:rsid w:val="005D125E"/>
    <w:rsid w:val="005D63FA"/>
    <w:rsid w:val="005D64B4"/>
    <w:rsid w:val="005E1BCB"/>
    <w:rsid w:val="005E692D"/>
    <w:rsid w:val="005F26D7"/>
    <w:rsid w:val="005F447A"/>
    <w:rsid w:val="005F53D6"/>
    <w:rsid w:val="00612DC5"/>
    <w:rsid w:val="00617C0E"/>
    <w:rsid w:val="006252AF"/>
    <w:rsid w:val="00634738"/>
    <w:rsid w:val="0064316B"/>
    <w:rsid w:val="00645664"/>
    <w:rsid w:val="006470D9"/>
    <w:rsid w:val="0066186F"/>
    <w:rsid w:val="006637D5"/>
    <w:rsid w:val="006728E0"/>
    <w:rsid w:val="00692398"/>
    <w:rsid w:val="006A4106"/>
    <w:rsid w:val="006B3B2D"/>
    <w:rsid w:val="006C766D"/>
    <w:rsid w:val="006D117B"/>
    <w:rsid w:val="006D6C8A"/>
    <w:rsid w:val="006E3E55"/>
    <w:rsid w:val="006F21F8"/>
    <w:rsid w:val="006F22F2"/>
    <w:rsid w:val="006F235D"/>
    <w:rsid w:val="006F2E2B"/>
    <w:rsid w:val="00705D65"/>
    <w:rsid w:val="00714E1E"/>
    <w:rsid w:val="00716699"/>
    <w:rsid w:val="00717AF6"/>
    <w:rsid w:val="00720B58"/>
    <w:rsid w:val="007224A2"/>
    <w:rsid w:val="00732339"/>
    <w:rsid w:val="00734AF4"/>
    <w:rsid w:val="0074031E"/>
    <w:rsid w:val="007430DE"/>
    <w:rsid w:val="00762E47"/>
    <w:rsid w:val="007641B8"/>
    <w:rsid w:val="00767D91"/>
    <w:rsid w:val="00773B9C"/>
    <w:rsid w:val="00775AFD"/>
    <w:rsid w:val="0078537B"/>
    <w:rsid w:val="00791F2B"/>
    <w:rsid w:val="007924B7"/>
    <w:rsid w:val="00794EF4"/>
    <w:rsid w:val="007A2A7A"/>
    <w:rsid w:val="007A69A2"/>
    <w:rsid w:val="007D294A"/>
    <w:rsid w:val="007E36CD"/>
    <w:rsid w:val="007F1A32"/>
    <w:rsid w:val="007F524D"/>
    <w:rsid w:val="0080268D"/>
    <w:rsid w:val="008100A7"/>
    <w:rsid w:val="00810B04"/>
    <w:rsid w:val="00821FDA"/>
    <w:rsid w:val="008265D9"/>
    <w:rsid w:val="008305D8"/>
    <w:rsid w:val="00831704"/>
    <w:rsid w:val="00831CF7"/>
    <w:rsid w:val="00834A4E"/>
    <w:rsid w:val="00834BDE"/>
    <w:rsid w:val="00852BAC"/>
    <w:rsid w:val="0085741C"/>
    <w:rsid w:val="008617BC"/>
    <w:rsid w:val="00877B52"/>
    <w:rsid w:val="00892F55"/>
    <w:rsid w:val="00895279"/>
    <w:rsid w:val="00897257"/>
    <w:rsid w:val="008B2FDD"/>
    <w:rsid w:val="008B5822"/>
    <w:rsid w:val="008B65D0"/>
    <w:rsid w:val="008D4F0D"/>
    <w:rsid w:val="008E11E3"/>
    <w:rsid w:val="008F1FB4"/>
    <w:rsid w:val="00901001"/>
    <w:rsid w:val="0090212C"/>
    <w:rsid w:val="00910AC4"/>
    <w:rsid w:val="009120CB"/>
    <w:rsid w:val="00920FFC"/>
    <w:rsid w:val="0092214D"/>
    <w:rsid w:val="00936D02"/>
    <w:rsid w:val="0093754C"/>
    <w:rsid w:val="009424AF"/>
    <w:rsid w:val="00942E80"/>
    <w:rsid w:val="009440FA"/>
    <w:rsid w:val="00954B61"/>
    <w:rsid w:val="0095539F"/>
    <w:rsid w:val="009562ED"/>
    <w:rsid w:val="00964708"/>
    <w:rsid w:val="00965896"/>
    <w:rsid w:val="0097581F"/>
    <w:rsid w:val="009804A1"/>
    <w:rsid w:val="00981F61"/>
    <w:rsid w:val="00985ECE"/>
    <w:rsid w:val="00987E08"/>
    <w:rsid w:val="009A4258"/>
    <w:rsid w:val="009B5709"/>
    <w:rsid w:val="009C1075"/>
    <w:rsid w:val="009D31F3"/>
    <w:rsid w:val="009E5D42"/>
    <w:rsid w:val="009F357E"/>
    <w:rsid w:val="009F5C82"/>
    <w:rsid w:val="00A13EA7"/>
    <w:rsid w:val="00A213E0"/>
    <w:rsid w:val="00A21CD8"/>
    <w:rsid w:val="00A27203"/>
    <w:rsid w:val="00A33951"/>
    <w:rsid w:val="00A40CF1"/>
    <w:rsid w:val="00A46AF4"/>
    <w:rsid w:val="00A567E9"/>
    <w:rsid w:val="00A6054A"/>
    <w:rsid w:val="00A63406"/>
    <w:rsid w:val="00A67AF5"/>
    <w:rsid w:val="00A860D1"/>
    <w:rsid w:val="00A92675"/>
    <w:rsid w:val="00A9585B"/>
    <w:rsid w:val="00AA48A6"/>
    <w:rsid w:val="00AA4C69"/>
    <w:rsid w:val="00AB67E6"/>
    <w:rsid w:val="00AC257D"/>
    <w:rsid w:val="00AC47A9"/>
    <w:rsid w:val="00AD1805"/>
    <w:rsid w:val="00AD322C"/>
    <w:rsid w:val="00AD32F3"/>
    <w:rsid w:val="00AE3E8A"/>
    <w:rsid w:val="00AE7721"/>
    <w:rsid w:val="00AF2A78"/>
    <w:rsid w:val="00AF4548"/>
    <w:rsid w:val="00B025EB"/>
    <w:rsid w:val="00B02F3C"/>
    <w:rsid w:val="00B3460F"/>
    <w:rsid w:val="00B37D78"/>
    <w:rsid w:val="00B6216D"/>
    <w:rsid w:val="00B66068"/>
    <w:rsid w:val="00B844FD"/>
    <w:rsid w:val="00B8625F"/>
    <w:rsid w:val="00B91744"/>
    <w:rsid w:val="00B93508"/>
    <w:rsid w:val="00BB4573"/>
    <w:rsid w:val="00BB47DF"/>
    <w:rsid w:val="00BC0674"/>
    <w:rsid w:val="00BC1F63"/>
    <w:rsid w:val="00BD1065"/>
    <w:rsid w:val="00BD6C7C"/>
    <w:rsid w:val="00BF0992"/>
    <w:rsid w:val="00BF4F41"/>
    <w:rsid w:val="00C03032"/>
    <w:rsid w:val="00C07C2F"/>
    <w:rsid w:val="00C178E6"/>
    <w:rsid w:val="00C20C5E"/>
    <w:rsid w:val="00C2153F"/>
    <w:rsid w:val="00C216C0"/>
    <w:rsid w:val="00C26AB8"/>
    <w:rsid w:val="00C3110A"/>
    <w:rsid w:val="00C46303"/>
    <w:rsid w:val="00C508C1"/>
    <w:rsid w:val="00C52EC4"/>
    <w:rsid w:val="00C61D77"/>
    <w:rsid w:val="00C643B7"/>
    <w:rsid w:val="00C70BA7"/>
    <w:rsid w:val="00C70BCD"/>
    <w:rsid w:val="00C72CE2"/>
    <w:rsid w:val="00C94F63"/>
    <w:rsid w:val="00C97D34"/>
    <w:rsid w:val="00CB1377"/>
    <w:rsid w:val="00CB213D"/>
    <w:rsid w:val="00CB39F4"/>
    <w:rsid w:val="00CC4F8C"/>
    <w:rsid w:val="00CC6287"/>
    <w:rsid w:val="00CE2C87"/>
    <w:rsid w:val="00CE53BF"/>
    <w:rsid w:val="00CF1E34"/>
    <w:rsid w:val="00CF61F8"/>
    <w:rsid w:val="00CF6E13"/>
    <w:rsid w:val="00D03808"/>
    <w:rsid w:val="00D04D16"/>
    <w:rsid w:val="00D10B5D"/>
    <w:rsid w:val="00D10DE2"/>
    <w:rsid w:val="00D15D99"/>
    <w:rsid w:val="00D20F18"/>
    <w:rsid w:val="00D26E6D"/>
    <w:rsid w:val="00D367A9"/>
    <w:rsid w:val="00D51728"/>
    <w:rsid w:val="00D558BC"/>
    <w:rsid w:val="00D60E28"/>
    <w:rsid w:val="00D8489C"/>
    <w:rsid w:val="00D900A7"/>
    <w:rsid w:val="00DB4101"/>
    <w:rsid w:val="00DB4D59"/>
    <w:rsid w:val="00DB72E6"/>
    <w:rsid w:val="00DD0627"/>
    <w:rsid w:val="00DD0D0C"/>
    <w:rsid w:val="00DD0F3D"/>
    <w:rsid w:val="00DD78B4"/>
    <w:rsid w:val="00DF23C6"/>
    <w:rsid w:val="00DF6031"/>
    <w:rsid w:val="00E009EA"/>
    <w:rsid w:val="00E03441"/>
    <w:rsid w:val="00E0557C"/>
    <w:rsid w:val="00E06C76"/>
    <w:rsid w:val="00E26F13"/>
    <w:rsid w:val="00E52E69"/>
    <w:rsid w:val="00E5319E"/>
    <w:rsid w:val="00E60F38"/>
    <w:rsid w:val="00E6366F"/>
    <w:rsid w:val="00E65FD5"/>
    <w:rsid w:val="00E706BC"/>
    <w:rsid w:val="00E73122"/>
    <w:rsid w:val="00E833D1"/>
    <w:rsid w:val="00E92C0E"/>
    <w:rsid w:val="00E959CF"/>
    <w:rsid w:val="00EA4F84"/>
    <w:rsid w:val="00EA5275"/>
    <w:rsid w:val="00EA5B98"/>
    <w:rsid w:val="00EA6375"/>
    <w:rsid w:val="00EA6EEE"/>
    <w:rsid w:val="00EB1550"/>
    <w:rsid w:val="00EB17BC"/>
    <w:rsid w:val="00EB46EE"/>
    <w:rsid w:val="00EC1A3D"/>
    <w:rsid w:val="00EC362A"/>
    <w:rsid w:val="00ED0AD3"/>
    <w:rsid w:val="00EE00E2"/>
    <w:rsid w:val="00EE1218"/>
    <w:rsid w:val="00EE1344"/>
    <w:rsid w:val="00EF188C"/>
    <w:rsid w:val="00F023CE"/>
    <w:rsid w:val="00F02B46"/>
    <w:rsid w:val="00F14787"/>
    <w:rsid w:val="00F16DFB"/>
    <w:rsid w:val="00F206EB"/>
    <w:rsid w:val="00F36B63"/>
    <w:rsid w:val="00F4506D"/>
    <w:rsid w:val="00F461D3"/>
    <w:rsid w:val="00F60BF4"/>
    <w:rsid w:val="00F705DF"/>
    <w:rsid w:val="00F73CDC"/>
    <w:rsid w:val="00F82752"/>
    <w:rsid w:val="00F9019B"/>
    <w:rsid w:val="00F9181C"/>
    <w:rsid w:val="00F951D2"/>
    <w:rsid w:val="00FA232E"/>
    <w:rsid w:val="00FC6016"/>
    <w:rsid w:val="00FD5A93"/>
    <w:rsid w:val="00FE2364"/>
    <w:rsid w:val="00FE38C5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C844-E092-47E4-8A87-B966C4BF1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12</cp:revision>
  <dcterms:created xsi:type="dcterms:W3CDTF">2021-02-22T13:54:00Z</dcterms:created>
  <dcterms:modified xsi:type="dcterms:W3CDTF">2021-03-10T20:02:00Z</dcterms:modified>
</cp:coreProperties>
</file>